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285E" w14:textId="77777777" w:rsidR="002A2689" w:rsidRDefault="002A2689" w:rsidP="00342329">
      <w:pPr>
        <w:jc w:val="center"/>
        <w:rPr>
          <w:rFonts w:ascii="Arial" w:hAnsi="Arial" w:cs="Arial"/>
          <w:b/>
          <w:bCs/>
          <w:sz w:val="28"/>
          <w:szCs w:val="28"/>
        </w:rPr>
      </w:pPr>
      <w:r>
        <w:rPr>
          <w:noProof/>
          <w:lang w:eastAsia="en-GB"/>
        </w:rPr>
        <w:drawing>
          <wp:anchor distT="0" distB="0" distL="114300" distR="114300" simplePos="0" relativeHeight="251657216" behindDoc="0" locked="0" layoutInCell="1" allowOverlap="1" wp14:anchorId="6988BCC3" wp14:editId="3DBE619A">
            <wp:simplePos x="0" y="0"/>
            <wp:positionH relativeFrom="column">
              <wp:posOffset>8255</wp:posOffset>
            </wp:positionH>
            <wp:positionV relativeFrom="paragraph">
              <wp:posOffset>-55245</wp:posOffset>
            </wp:positionV>
            <wp:extent cx="1993900" cy="12369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0" cy="1236980"/>
                    </a:xfrm>
                    <a:prstGeom prst="rect">
                      <a:avLst/>
                    </a:prstGeom>
                    <a:noFill/>
                    <a:ln>
                      <a:noFill/>
                    </a:ln>
                  </pic:spPr>
                </pic:pic>
              </a:graphicData>
            </a:graphic>
          </wp:anchor>
        </w:drawing>
      </w:r>
    </w:p>
    <w:p w14:paraId="0F3467BB" w14:textId="77777777" w:rsidR="002A2689" w:rsidRDefault="002A2689" w:rsidP="00342329">
      <w:pPr>
        <w:jc w:val="center"/>
        <w:rPr>
          <w:rFonts w:ascii="Arial" w:hAnsi="Arial" w:cs="Arial"/>
          <w:b/>
          <w:bCs/>
          <w:sz w:val="28"/>
          <w:szCs w:val="28"/>
        </w:rPr>
      </w:pPr>
    </w:p>
    <w:p w14:paraId="687C32A5" w14:textId="77777777" w:rsidR="002A2689" w:rsidRDefault="002A2689" w:rsidP="00342329">
      <w:pPr>
        <w:jc w:val="center"/>
        <w:rPr>
          <w:rFonts w:ascii="Arial" w:hAnsi="Arial" w:cs="Arial"/>
          <w:b/>
          <w:bCs/>
          <w:sz w:val="28"/>
          <w:szCs w:val="28"/>
        </w:rPr>
      </w:pPr>
    </w:p>
    <w:p w14:paraId="7FAFC93E" w14:textId="77777777" w:rsidR="002A2689" w:rsidRDefault="002A2689" w:rsidP="00342329">
      <w:pPr>
        <w:jc w:val="center"/>
        <w:rPr>
          <w:rFonts w:ascii="Arial" w:hAnsi="Arial" w:cs="Arial"/>
          <w:b/>
          <w:bCs/>
          <w:sz w:val="28"/>
          <w:szCs w:val="28"/>
        </w:rPr>
      </w:pPr>
    </w:p>
    <w:p w14:paraId="15C83F8B" w14:textId="77777777" w:rsidR="002A2689" w:rsidRDefault="002A2689" w:rsidP="00342329">
      <w:pPr>
        <w:jc w:val="center"/>
        <w:rPr>
          <w:rFonts w:ascii="Arial" w:hAnsi="Arial" w:cs="Arial"/>
          <w:b/>
          <w:bCs/>
          <w:sz w:val="28"/>
          <w:szCs w:val="28"/>
        </w:rPr>
      </w:pPr>
    </w:p>
    <w:p w14:paraId="3E3A8040" w14:textId="77777777" w:rsidR="004C174F" w:rsidRPr="00A01499" w:rsidRDefault="004C174F" w:rsidP="004C174F">
      <w:pPr>
        <w:rPr>
          <w:rFonts w:ascii="Arial" w:hAnsi="Arial" w:cs="Arial"/>
          <w:b/>
          <w:bCs/>
          <w:sz w:val="28"/>
          <w:szCs w:val="28"/>
        </w:rPr>
      </w:pPr>
    </w:p>
    <w:p w14:paraId="6556FF66" w14:textId="77777777" w:rsidR="00BF4EDF" w:rsidRPr="00A01499" w:rsidRDefault="00342329" w:rsidP="004C174F">
      <w:pPr>
        <w:rPr>
          <w:rFonts w:ascii="Arial" w:hAnsi="Arial" w:cs="Arial"/>
          <w:b/>
          <w:bCs/>
          <w:sz w:val="32"/>
          <w:szCs w:val="32"/>
        </w:rPr>
      </w:pPr>
      <w:r w:rsidRPr="00A01499">
        <w:rPr>
          <w:rFonts w:ascii="Arial" w:hAnsi="Arial" w:cs="Arial"/>
          <w:b/>
          <w:bCs/>
          <w:sz w:val="32"/>
          <w:szCs w:val="32"/>
        </w:rPr>
        <w:t xml:space="preserve">Role Description and </w:t>
      </w:r>
      <w:r w:rsidR="002A2689" w:rsidRPr="00A01499">
        <w:rPr>
          <w:rFonts w:ascii="Arial" w:hAnsi="Arial" w:cs="Arial"/>
          <w:b/>
          <w:bCs/>
          <w:sz w:val="32"/>
          <w:szCs w:val="32"/>
        </w:rPr>
        <w:t>P</w:t>
      </w:r>
      <w:r w:rsidRPr="00A01499">
        <w:rPr>
          <w:rFonts w:ascii="Arial" w:hAnsi="Arial" w:cs="Arial"/>
          <w:b/>
          <w:bCs/>
          <w:sz w:val="32"/>
          <w:szCs w:val="32"/>
        </w:rPr>
        <w:t>erson Specification</w:t>
      </w:r>
    </w:p>
    <w:p w14:paraId="5590D853" w14:textId="77777777" w:rsidR="00A01499" w:rsidRPr="00A01499" w:rsidRDefault="00A01499" w:rsidP="004C174F">
      <w:pPr>
        <w:rPr>
          <w:rFonts w:ascii="Arial" w:hAnsi="Arial" w:cs="Arial"/>
          <w:b/>
          <w:bCs/>
          <w:sz w:val="32"/>
          <w:szCs w:val="32"/>
        </w:rPr>
      </w:pPr>
    </w:p>
    <w:p w14:paraId="30C7D40D" w14:textId="77777777" w:rsidR="00342329" w:rsidRDefault="00342329" w:rsidP="004C174F">
      <w:pPr>
        <w:rPr>
          <w:rFonts w:ascii="Arial" w:hAnsi="Arial" w:cs="Arial"/>
          <w:b/>
          <w:bCs/>
          <w:sz w:val="32"/>
          <w:szCs w:val="32"/>
        </w:rPr>
      </w:pPr>
      <w:r w:rsidRPr="00A01499">
        <w:rPr>
          <w:rFonts w:ascii="Arial" w:hAnsi="Arial" w:cs="Arial"/>
          <w:b/>
          <w:bCs/>
          <w:sz w:val="32"/>
          <w:szCs w:val="32"/>
        </w:rPr>
        <w:t xml:space="preserve">Intern – Sight Loss Advisor </w:t>
      </w:r>
      <w:r w:rsidR="006C30AF">
        <w:rPr>
          <w:rFonts w:ascii="Arial" w:hAnsi="Arial" w:cs="Arial"/>
          <w:b/>
          <w:bCs/>
          <w:sz w:val="32"/>
          <w:szCs w:val="32"/>
        </w:rPr>
        <w:t>– B</w:t>
      </w:r>
      <w:r w:rsidR="00512411" w:rsidRPr="00A01499">
        <w:rPr>
          <w:rFonts w:ascii="Arial" w:hAnsi="Arial" w:cs="Arial"/>
          <w:b/>
          <w:bCs/>
          <w:sz w:val="32"/>
          <w:szCs w:val="32"/>
        </w:rPr>
        <w:t>efriending</w:t>
      </w:r>
    </w:p>
    <w:p w14:paraId="7D1EBFC6" w14:textId="77777777" w:rsidR="006C30AF" w:rsidRDefault="006C30AF" w:rsidP="004C174F">
      <w:pPr>
        <w:rPr>
          <w:rFonts w:ascii="Arial" w:hAnsi="Arial" w:cs="Arial"/>
          <w:b/>
          <w:bCs/>
          <w:sz w:val="32"/>
          <w:szCs w:val="32"/>
        </w:rPr>
      </w:pPr>
    </w:p>
    <w:p w14:paraId="1FB012F5" w14:textId="77777777" w:rsidR="006C30AF" w:rsidRPr="006C30AF" w:rsidRDefault="006C30AF" w:rsidP="004C174F">
      <w:pPr>
        <w:rPr>
          <w:rFonts w:ascii="Arial" w:hAnsi="Arial" w:cs="Arial"/>
          <w:b/>
          <w:bCs/>
          <w:sz w:val="30"/>
          <w:szCs w:val="30"/>
        </w:rPr>
      </w:pPr>
      <w:r w:rsidRPr="006C30AF">
        <w:rPr>
          <w:rFonts w:ascii="Arial" w:hAnsi="Arial" w:cs="Arial"/>
          <w:b/>
          <w:bCs/>
          <w:sz w:val="30"/>
          <w:szCs w:val="30"/>
        </w:rPr>
        <w:t xml:space="preserve">Full Time: 37.5 hours </w:t>
      </w:r>
    </w:p>
    <w:p w14:paraId="40D3F694" w14:textId="77777777" w:rsidR="00342329" w:rsidRPr="00A01499" w:rsidRDefault="00342329">
      <w:pPr>
        <w:rPr>
          <w:rFonts w:ascii="Arial" w:hAnsi="Arial" w:cs="Arial"/>
          <w:b/>
          <w:sz w:val="28"/>
          <w:szCs w:val="28"/>
        </w:rPr>
      </w:pPr>
    </w:p>
    <w:p w14:paraId="1EA760BD" w14:textId="77777777" w:rsidR="00342329" w:rsidRPr="006C30AF" w:rsidRDefault="00342329">
      <w:pPr>
        <w:rPr>
          <w:rFonts w:ascii="Arial" w:hAnsi="Arial" w:cs="Arial"/>
          <w:b/>
          <w:bCs/>
          <w:sz w:val="30"/>
          <w:szCs w:val="30"/>
        </w:rPr>
      </w:pPr>
      <w:r w:rsidRPr="006C30AF">
        <w:rPr>
          <w:rFonts w:ascii="Arial" w:hAnsi="Arial" w:cs="Arial"/>
          <w:b/>
          <w:bCs/>
          <w:sz w:val="30"/>
          <w:szCs w:val="30"/>
        </w:rPr>
        <w:t>Overview</w:t>
      </w:r>
    </w:p>
    <w:p w14:paraId="1636E564" w14:textId="77777777" w:rsidR="00342329" w:rsidRDefault="00342329">
      <w:pPr>
        <w:rPr>
          <w:rFonts w:ascii="Arial" w:hAnsi="Arial" w:cs="Arial"/>
          <w:color w:val="FF0000"/>
          <w:sz w:val="28"/>
          <w:szCs w:val="28"/>
        </w:rPr>
      </w:pPr>
      <w:r w:rsidRPr="00342329">
        <w:rPr>
          <w:rFonts w:ascii="Arial" w:hAnsi="Arial" w:cs="Arial"/>
          <w:sz w:val="28"/>
          <w:szCs w:val="28"/>
        </w:rPr>
        <w:t xml:space="preserve">We are currently seeking an intern to work with us on our </w:t>
      </w:r>
      <w:r w:rsidR="00512411">
        <w:rPr>
          <w:rFonts w:ascii="Arial" w:hAnsi="Arial" w:cs="Arial"/>
          <w:sz w:val="28"/>
          <w:szCs w:val="28"/>
        </w:rPr>
        <w:t>b</w:t>
      </w:r>
      <w:r w:rsidRPr="00342329">
        <w:rPr>
          <w:rFonts w:ascii="Arial" w:hAnsi="Arial" w:cs="Arial"/>
          <w:sz w:val="28"/>
          <w:szCs w:val="28"/>
        </w:rPr>
        <w:t>efriender project</w:t>
      </w:r>
      <w:r w:rsidR="00512411">
        <w:rPr>
          <w:rFonts w:ascii="Arial" w:hAnsi="Arial" w:cs="Arial"/>
          <w:sz w:val="28"/>
          <w:szCs w:val="28"/>
        </w:rPr>
        <w:t>s</w:t>
      </w:r>
      <w:r w:rsidRPr="00342329">
        <w:rPr>
          <w:rFonts w:ascii="Arial" w:hAnsi="Arial" w:cs="Arial"/>
          <w:sz w:val="28"/>
          <w:szCs w:val="28"/>
        </w:rPr>
        <w:t xml:space="preserve"> in 2022 </w:t>
      </w:r>
      <w:r w:rsidR="004C174F">
        <w:rPr>
          <w:rFonts w:ascii="Arial" w:hAnsi="Arial" w:cs="Arial"/>
          <w:sz w:val="28"/>
          <w:szCs w:val="28"/>
        </w:rPr>
        <w:t>Length of Internship: 9 months</w:t>
      </w:r>
    </w:p>
    <w:p w14:paraId="530ADFAE" w14:textId="77777777" w:rsidR="00342329" w:rsidRDefault="00342329">
      <w:pPr>
        <w:rPr>
          <w:rFonts w:ascii="Arial" w:hAnsi="Arial" w:cs="Arial"/>
          <w:color w:val="FF0000"/>
          <w:sz w:val="28"/>
          <w:szCs w:val="28"/>
        </w:rPr>
      </w:pPr>
    </w:p>
    <w:p w14:paraId="6333F272" w14:textId="77777777" w:rsidR="00512411" w:rsidRDefault="00342329">
      <w:pPr>
        <w:rPr>
          <w:rFonts w:ascii="Arial" w:hAnsi="Arial" w:cs="Arial"/>
          <w:sz w:val="28"/>
          <w:szCs w:val="28"/>
        </w:rPr>
      </w:pPr>
      <w:r>
        <w:rPr>
          <w:rFonts w:ascii="Arial" w:hAnsi="Arial" w:cs="Arial"/>
          <w:sz w:val="28"/>
          <w:szCs w:val="28"/>
        </w:rPr>
        <w:t xml:space="preserve">The intern will have the opportunity to become a key part of our team. The work will be focused on </w:t>
      </w:r>
      <w:r w:rsidR="002A2689">
        <w:rPr>
          <w:rFonts w:ascii="Arial" w:hAnsi="Arial" w:cs="Arial"/>
          <w:sz w:val="28"/>
          <w:szCs w:val="28"/>
        </w:rPr>
        <w:t xml:space="preserve">advice for people with sight loss, specifically </w:t>
      </w:r>
      <w:r w:rsidR="009F3E5E">
        <w:rPr>
          <w:rFonts w:ascii="Arial" w:hAnsi="Arial" w:cs="Arial"/>
          <w:sz w:val="28"/>
          <w:szCs w:val="28"/>
        </w:rPr>
        <w:t xml:space="preserve">through </w:t>
      </w:r>
      <w:r>
        <w:rPr>
          <w:rFonts w:ascii="Arial" w:hAnsi="Arial" w:cs="Arial"/>
          <w:sz w:val="28"/>
          <w:szCs w:val="28"/>
        </w:rPr>
        <w:t>our</w:t>
      </w:r>
      <w:r w:rsidR="00512411">
        <w:rPr>
          <w:rFonts w:ascii="Arial" w:hAnsi="Arial" w:cs="Arial"/>
          <w:sz w:val="28"/>
          <w:szCs w:val="28"/>
        </w:rPr>
        <w:t xml:space="preserve"> My Guide </w:t>
      </w:r>
      <w:proofErr w:type="gramStart"/>
      <w:r w:rsidR="00512411">
        <w:rPr>
          <w:rFonts w:ascii="Arial" w:hAnsi="Arial" w:cs="Arial"/>
          <w:sz w:val="28"/>
          <w:szCs w:val="28"/>
        </w:rPr>
        <w:t xml:space="preserve">and </w:t>
      </w:r>
      <w:r>
        <w:rPr>
          <w:rFonts w:ascii="Arial" w:hAnsi="Arial" w:cs="Arial"/>
          <w:sz w:val="28"/>
          <w:szCs w:val="28"/>
        </w:rPr>
        <w:t xml:space="preserve"> Tech</w:t>
      </w:r>
      <w:proofErr w:type="gramEnd"/>
      <w:r>
        <w:rPr>
          <w:rFonts w:ascii="Arial" w:hAnsi="Arial" w:cs="Arial"/>
          <w:sz w:val="28"/>
          <w:szCs w:val="28"/>
        </w:rPr>
        <w:t xml:space="preserve"> Befriender project</w:t>
      </w:r>
      <w:r w:rsidR="00512411">
        <w:rPr>
          <w:rFonts w:ascii="Arial" w:hAnsi="Arial" w:cs="Arial"/>
          <w:sz w:val="28"/>
          <w:szCs w:val="28"/>
        </w:rPr>
        <w:t>s</w:t>
      </w:r>
      <w:r w:rsidR="009F3E5E">
        <w:rPr>
          <w:rFonts w:ascii="Arial" w:hAnsi="Arial" w:cs="Arial"/>
          <w:sz w:val="28"/>
          <w:szCs w:val="28"/>
        </w:rPr>
        <w:t>. The project</w:t>
      </w:r>
      <w:r w:rsidR="00512411">
        <w:rPr>
          <w:rFonts w:ascii="Arial" w:hAnsi="Arial" w:cs="Arial"/>
          <w:sz w:val="28"/>
          <w:szCs w:val="28"/>
        </w:rPr>
        <w:t xml:space="preserve">s </w:t>
      </w:r>
      <w:r>
        <w:rPr>
          <w:rFonts w:ascii="Arial" w:hAnsi="Arial" w:cs="Arial"/>
          <w:sz w:val="28"/>
          <w:szCs w:val="28"/>
        </w:rPr>
        <w:t>support people with a vision impairment to</w:t>
      </w:r>
      <w:r w:rsidR="00512411">
        <w:rPr>
          <w:rFonts w:ascii="Arial" w:hAnsi="Arial" w:cs="Arial"/>
          <w:sz w:val="28"/>
          <w:szCs w:val="28"/>
        </w:rPr>
        <w:t>:</w:t>
      </w:r>
    </w:p>
    <w:p w14:paraId="5AE8F041" w14:textId="77777777" w:rsidR="00512411" w:rsidRDefault="00512411">
      <w:pPr>
        <w:rPr>
          <w:rFonts w:ascii="Arial" w:hAnsi="Arial" w:cs="Arial"/>
          <w:sz w:val="28"/>
          <w:szCs w:val="28"/>
        </w:rPr>
      </w:pPr>
    </w:p>
    <w:p w14:paraId="3555DC95" w14:textId="77777777" w:rsidR="00512411" w:rsidRDefault="00512411" w:rsidP="00512411">
      <w:pPr>
        <w:pStyle w:val="ListParagraph"/>
        <w:numPr>
          <w:ilvl w:val="0"/>
          <w:numId w:val="4"/>
        </w:numPr>
        <w:rPr>
          <w:rFonts w:ascii="Arial" w:hAnsi="Arial" w:cs="Arial"/>
          <w:sz w:val="28"/>
          <w:szCs w:val="28"/>
        </w:rPr>
      </w:pPr>
      <w:r>
        <w:rPr>
          <w:rFonts w:ascii="Arial" w:hAnsi="Arial" w:cs="Arial"/>
          <w:sz w:val="28"/>
          <w:szCs w:val="28"/>
        </w:rPr>
        <w:t>A</w:t>
      </w:r>
      <w:r w:rsidR="00342329" w:rsidRPr="00512411">
        <w:rPr>
          <w:rFonts w:ascii="Arial" w:hAnsi="Arial" w:cs="Arial"/>
          <w:sz w:val="28"/>
          <w:szCs w:val="28"/>
        </w:rPr>
        <w:t>ccess technological solutions</w:t>
      </w:r>
    </w:p>
    <w:p w14:paraId="39FC1A58" w14:textId="77777777" w:rsidR="00512411" w:rsidRDefault="00512411" w:rsidP="00512411">
      <w:pPr>
        <w:pStyle w:val="ListParagraph"/>
        <w:numPr>
          <w:ilvl w:val="0"/>
          <w:numId w:val="4"/>
        </w:numPr>
        <w:rPr>
          <w:rFonts w:ascii="Arial" w:hAnsi="Arial" w:cs="Arial"/>
          <w:sz w:val="28"/>
          <w:szCs w:val="28"/>
        </w:rPr>
      </w:pPr>
      <w:r>
        <w:rPr>
          <w:rFonts w:ascii="Arial" w:hAnsi="Arial" w:cs="Arial"/>
          <w:sz w:val="28"/>
          <w:szCs w:val="28"/>
        </w:rPr>
        <w:t>S</w:t>
      </w:r>
      <w:r w:rsidR="00342329" w:rsidRPr="00512411">
        <w:rPr>
          <w:rFonts w:ascii="Arial" w:hAnsi="Arial" w:cs="Arial"/>
          <w:sz w:val="28"/>
          <w:szCs w:val="28"/>
        </w:rPr>
        <w:t>upport</w:t>
      </w:r>
      <w:r>
        <w:rPr>
          <w:rFonts w:ascii="Arial" w:hAnsi="Arial" w:cs="Arial"/>
          <w:sz w:val="28"/>
          <w:szCs w:val="28"/>
        </w:rPr>
        <w:t xml:space="preserve"> </w:t>
      </w:r>
      <w:r w:rsidR="00342329" w:rsidRPr="00512411">
        <w:rPr>
          <w:rFonts w:ascii="Arial" w:hAnsi="Arial" w:cs="Arial"/>
          <w:sz w:val="28"/>
          <w:szCs w:val="28"/>
        </w:rPr>
        <w:t>independen</w:t>
      </w:r>
      <w:r>
        <w:rPr>
          <w:rFonts w:ascii="Arial" w:hAnsi="Arial" w:cs="Arial"/>
          <w:sz w:val="28"/>
          <w:szCs w:val="28"/>
        </w:rPr>
        <w:t>ce</w:t>
      </w:r>
    </w:p>
    <w:p w14:paraId="178B701F" w14:textId="77777777" w:rsidR="00512411" w:rsidRDefault="00512411" w:rsidP="00512411">
      <w:pPr>
        <w:pStyle w:val="ListParagraph"/>
        <w:numPr>
          <w:ilvl w:val="0"/>
          <w:numId w:val="4"/>
        </w:numPr>
        <w:rPr>
          <w:rFonts w:ascii="Arial" w:hAnsi="Arial" w:cs="Arial"/>
          <w:sz w:val="28"/>
          <w:szCs w:val="28"/>
        </w:rPr>
      </w:pPr>
      <w:r>
        <w:rPr>
          <w:rFonts w:ascii="Arial" w:hAnsi="Arial" w:cs="Arial"/>
          <w:sz w:val="28"/>
          <w:szCs w:val="28"/>
        </w:rPr>
        <w:t>R</w:t>
      </w:r>
      <w:r w:rsidRPr="00512411">
        <w:rPr>
          <w:rFonts w:ascii="Arial" w:hAnsi="Arial" w:cs="Arial"/>
          <w:sz w:val="28"/>
          <w:szCs w:val="28"/>
        </w:rPr>
        <w:t>educe isolation</w:t>
      </w:r>
      <w:r w:rsidR="004C174F">
        <w:rPr>
          <w:rFonts w:ascii="Arial" w:hAnsi="Arial" w:cs="Arial"/>
          <w:sz w:val="28"/>
          <w:szCs w:val="28"/>
        </w:rPr>
        <w:t xml:space="preserve"> and re-engage with their communities </w:t>
      </w:r>
    </w:p>
    <w:p w14:paraId="5B591A0B" w14:textId="77777777" w:rsidR="00342329" w:rsidRPr="00512411" w:rsidRDefault="00512411" w:rsidP="00512411">
      <w:pPr>
        <w:pStyle w:val="ListParagraph"/>
        <w:numPr>
          <w:ilvl w:val="0"/>
          <w:numId w:val="4"/>
        </w:numPr>
        <w:rPr>
          <w:rFonts w:ascii="Arial" w:hAnsi="Arial" w:cs="Arial"/>
          <w:sz w:val="28"/>
          <w:szCs w:val="28"/>
        </w:rPr>
      </w:pPr>
      <w:r>
        <w:rPr>
          <w:rFonts w:ascii="Arial" w:hAnsi="Arial" w:cs="Arial"/>
          <w:sz w:val="28"/>
          <w:szCs w:val="28"/>
        </w:rPr>
        <w:t>I</w:t>
      </w:r>
      <w:r w:rsidRPr="00512411">
        <w:rPr>
          <w:rFonts w:ascii="Arial" w:hAnsi="Arial" w:cs="Arial"/>
          <w:sz w:val="28"/>
          <w:szCs w:val="28"/>
        </w:rPr>
        <w:t>ncrease confidence through one to one support and tech solutions</w:t>
      </w:r>
    </w:p>
    <w:p w14:paraId="04490E76" w14:textId="77777777" w:rsidR="00342329" w:rsidRDefault="00342329">
      <w:pPr>
        <w:rPr>
          <w:rFonts w:ascii="Arial" w:hAnsi="Arial" w:cs="Arial"/>
          <w:sz w:val="28"/>
          <w:szCs w:val="28"/>
        </w:rPr>
      </w:pPr>
    </w:p>
    <w:p w14:paraId="01BC7F04" w14:textId="77777777" w:rsidR="00342329" w:rsidRDefault="00342329">
      <w:pPr>
        <w:rPr>
          <w:rFonts w:ascii="Arial" w:hAnsi="Arial" w:cs="Arial"/>
          <w:sz w:val="28"/>
          <w:szCs w:val="28"/>
        </w:rPr>
      </w:pPr>
      <w:r>
        <w:rPr>
          <w:rFonts w:ascii="Arial" w:hAnsi="Arial" w:cs="Arial"/>
          <w:sz w:val="28"/>
          <w:szCs w:val="28"/>
        </w:rPr>
        <w:t xml:space="preserve">We are keen to accept applications from people of all backgrounds but would particularly welcome those with a vision impairment and those from BAME backgrounds. If our work appeals to you, you have the relevant skills and interests and you would welcome the opportunity to put these skills, enthusiasm and ideas to practical use within our services team, we would be pleased to </w:t>
      </w:r>
      <w:r w:rsidR="009F3E5E">
        <w:rPr>
          <w:rFonts w:ascii="Arial" w:hAnsi="Arial" w:cs="Arial"/>
          <w:sz w:val="28"/>
          <w:szCs w:val="28"/>
        </w:rPr>
        <w:t>h</w:t>
      </w:r>
      <w:r>
        <w:rPr>
          <w:rFonts w:ascii="Arial" w:hAnsi="Arial" w:cs="Arial"/>
          <w:sz w:val="28"/>
          <w:szCs w:val="28"/>
        </w:rPr>
        <w:t xml:space="preserve">ear from you. </w:t>
      </w:r>
    </w:p>
    <w:p w14:paraId="37616E22" w14:textId="77777777" w:rsidR="00342329" w:rsidRDefault="00342329">
      <w:pPr>
        <w:rPr>
          <w:rFonts w:ascii="Arial" w:hAnsi="Arial" w:cs="Arial"/>
          <w:sz w:val="28"/>
          <w:szCs w:val="28"/>
        </w:rPr>
      </w:pPr>
    </w:p>
    <w:p w14:paraId="2FCAD23E" w14:textId="77777777" w:rsidR="00342329" w:rsidRPr="009F3E5E" w:rsidRDefault="00342329">
      <w:pPr>
        <w:rPr>
          <w:rFonts w:ascii="Arial" w:hAnsi="Arial" w:cs="Arial"/>
          <w:b/>
          <w:bCs/>
          <w:sz w:val="28"/>
          <w:szCs w:val="28"/>
        </w:rPr>
      </w:pPr>
      <w:r w:rsidRPr="009F3E5E">
        <w:rPr>
          <w:rFonts w:ascii="Arial" w:hAnsi="Arial" w:cs="Arial"/>
          <w:b/>
          <w:bCs/>
          <w:sz w:val="28"/>
          <w:szCs w:val="28"/>
        </w:rPr>
        <w:t>What does this opportunity offer?</w:t>
      </w:r>
    </w:p>
    <w:p w14:paraId="12F04E5F" w14:textId="77777777" w:rsidR="00342329" w:rsidRDefault="00342329">
      <w:pPr>
        <w:rPr>
          <w:rFonts w:ascii="Arial" w:hAnsi="Arial" w:cs="Arial"/>
          <w:sz w:val="28"/>
          <w:szCs w:val="28"/>
        </w:rPr>
      </w:pPr>
      <w:r>
        <w:rPr>
          <w:rFonts w:ascii="Arial" w:hAnsi="Arial" w:cs="Arial"/>
          <w:sz w:val="28"/>
          <w:szCs w:val="28"/>
        </w:rPr>
        <w:t>This internship offers the opportunity to work with a small, supportive team and gain practical experience in:</w:t>
      </w:r>
    </w:p>
    <w:p w14:paraId="27FB4EAE" w14:textId="77777777" w:rsidR="00342329" w:rsidRDefault="00342329">
      <w:pPr>
        <w:rPr>
          <w:rFonts w:ascii="Arial" w:hAnsi="Arial" w:cs="Arial"/>
          <w:sz w:val="28"/>
          <w:szCs w:val="28"/>
        </w:rPr>
      </w:pPr>
    </w:p>
    <w:p w14:paraId="6F063D94" w14:textId="77777777" w:rsidR="009F3E5E" w:rsidRDefault="009F3E5E" w:rsidP="00342329">
      <w:pPr>
        <w:pStyle w:val="ListParagraph"/>
        <w:numPr>
          <w:ilvl w:val="0"/>
          <w:numId w:val="1"/>
        </w:numPr>
        <w:rPr>
          <w:rFonts w:ascii="Arial" w:hAnsi="Arial" w:cs="Arial"/>
          <w:sz w:val="28"/>
          <w:szCs w:val="28"/>
        </w:rPr>
      </w:pPr>
      <w:r>
        <w:rPr>
          <w:rFonts w:ascii="Arial" w:hAnsi="Arial" w:cs="Arial"/>
          <w:sz w:val="28"/>
          <w:szCs w:val="28"/>
        </w:rPr>
        <w:t>Sight loss advice – supporting people with sight loss to be independent, particularly through the use of technology</w:t>
      </w:r>
    </w:p>
    <w:p w14:paraId="5D7544D5" w14:textId="77777777" w:rsidR="00342329" w:rsidRDefault="00342329" w:rsidP="00342329">
      <w:pPr>
        <w:pStyle w:val="ListParagraph"/>
        <w:numPr>
          <w:ilvl w:val="0"/>
          <w:numId w:val="1"/>
        </w:numPr>
        <w:rPr>
          <w:rFonts w:ascii="Arial" w:hAnsi="Arial" w:cs="Arial"/>
          <w:sz w:val="28"/>
          <w:szCs w:val="28"/>
        </w:rPr>
      </w:pPr>
      <w:r>
        <w:rPr>
          <w:rFonts w:ascii="Arial" w:hAnsi="Arial" w:cs="Arial"/>
          <w:sz w:val="28"/>
          <w:szCs w:val="28"/>
        </w:rPr>
        <w:t>Understanding the impact of sight loss on individuals</w:t>
      </w:r>
    </w:p>
    <w:p w14:paraId="76DE9922" w14:textId="77777777" w:rsidR="00342329" w:rsidRDefault="008B0009" w:rsidP="00342329">
      <w:pPr>
        <w:pStyle w:val="ListParagraph"/>
        <w:numPr>
          <w:ilvl w:val="0"/>
          <w:numId w:val="1"/>
        </w:numPr>
        <w:rPr>
          <w:rFonts w:ascii="Arial" w:hAnsi="Arial" w:cs="Arial"/>
          <w:sz w:val="28"/>
          <w:szCs w:val="28"/>
        </w:rPr>
      </w:pPr>
      <w:r>
        <w:rPr>
          <w:rFonts w:ascii="Arial" w:hAnsi="Arial" w:cs="Arial"/>
          <w:sz w:val="28"/>
          <w:szCs w:val="28"/>
        </w:rPr>
        <w:t>C</w:t>
      </w:r>
      <w:r w:rsidR="00342329">
        <w:rPr>
          <w:rFonts w:ascii="Arial" w:hAnsi="Arial" w:cs="Arial"/>
          <w:sz w:val="28"/>
          <w:szCs w:val="28"/>
        </w:rPr>
        <w:t xml:space="preserve">ommunications </w:t>
      </w:r>
      <w:r>
        <w:rPr>
          <w:rFonts w:ascii="Arial" w:hAnsi="Arial" w:cs="Arial"/>
          <w:sz w:val="28"/>
          <w:szCs w:val="28"/>
        </w:rPr>
        <w:t xml:space="preserve">– to support the organisations online profile  </w:t>
      </w:r>
    </w:p>
    <w:p w14:paraId="54A5B3EC" w14:textId="77777777" w:rsidR="00342329" w:rsidRDefault="00342329" w:rsidP="00342329">
      <w:pPr>
        <w:pStyle w:val="ListParagraph"/>
        <w:numPr>
          <w:ilvl w:val="0"/>
          <w:numId w:val="1"/>
        </w:numPr>
        <w:rPr>
          <w:rFonts w:ascii="Arial" w:hAnsi="Arial" w:cs="Arial"/>
          <w:sz w:val="28"/>
          <w:szCs w:val="28"/>
        </w:rPr>
      </w:pPr>
      <w:r>
        <w:rPr>
          <w:rFonts w:ascii="Arial" w:hAnsi="Arial" w:cs="Arial"/>
          <w:sz w:val="28"/>
          <w:szCs w:val="28"/>
        </w:rPr>
        <w:t>Reporting outcomes</w:t>
      </w:r>
      <w:r w:rsidR="009F3E5E">
        <w:rPr>
          <w:rFonts w:ascii="Arial" w:hAnsi="Arial" w:cs="Arial"/>
          <w:sz w:val="28"/>
          <w:szCs w:val="28"/>
        </w:rPr>
        <w:t xml:space="preserve"> to further to aims of the organisation </w:t>
      </w:r>
    </w:p>
    <w:p w14:paraId="73F44743" w14:textId="77777777" w:rsidR="009F3E5E" w:rsidRPr="004C174F" w:rsidRDefault="00342329" w:rsidP="00342329">
      <w:pPr>
        <w:pStyle w:val="ListParagraph"/>
        <w:numPr>
          <w:ilvl w:val="0"/>
          <w:numId w:val="1"/>
        </w:numPr>
        <w:rPr>
          <w:rFonts w:ascii="Arial" w:hAnsi="Arial" w:cs="Arial"/>
          <w:sz w:val="28"/>
          <w:szCs w:val="28"/>
        </w:rPr>
      </w:pPr>
      <w:r>
        <w:rPr>
          <w:rFonts w:ascii="Arial" w:hAnsi="Arial" w:cs="Arial"/>
          <w:sz w:val="28"/>
          <w:szCs w:val="28"/>
        </w:rPr>
        <w:t>Working with a range of people and organisations across the county</w:t>
      </w:r>
    </w:p>
    <w:p w14:paraId="7D5ED012" w14:textId="77777777" w:rsidR="009F3E5E" w:rsidRDefault="009F3E5E" w:rsidP="00342329">
      <w:pPr>
        <w:rPr>
          <w:rFonts w:ascii="Arial" w:hAnsi="Arial" w:cs="Arial"/>
          <w:b/>
          <w:bCs/>
          <w:sz w:val="28"/>
          <w:szCs w:val="28"/>
        </w:rPr>
      </w:pPr>
    </w:p>
    <w:p w14:paraId="396130C2" w14:textId="77777777" w:rsidR="00AF6220" w:rsidRDefault="00AF6220" w:rsidP="00342329">
      <w:pPr>
        <w:rPr>
          <w:rFonts w:ascii="Arial" w:hAnsi="Arial" w:cs="Arial"/>
          <w:b/>
          <w:bCs/>
          <w:sz w:val="28"/>
          <w:szCs w:val="28"/>
        </w:rPr>
      </w:pPr>
    </w:p>
    <w:p w14:paraId="609863CF" w14:textId="77777777" w:rsidR="00AF6220" w:rsidRDefault="00AF6220" w:rsidP="00342329">
      <w:pPr>
        <w:rPr>
          <w:rFonts w:ascii="Arial" w:hAnsi="Arial" w:cs="Arial"/>
          <w:b/>
          <w:bCs/>
          <w:sz w:val="28"/>
          <w:szCs w:val="28"/>
        </w:rPr>
      </w:pPr>
    </w:p>
    <w:p w14:paraId="5139D42A" w14:textId="77777777" w:rsidR="004C174F" w:rsidRDefault="004C174F" w:rsidP="00342329">
      <w:pPr>
        <w:rPr>
          <w:rFonts w:ascii="Arial" w:hAnsi="Arial" w:cs="Arial"/>
          <w:b/>
          <w:bCs/>
          <w:sz w:val="28"/>
          <w:szCs w:val="28"/>
        </w:rPr>
      </w:pPr>
    </w:p>
    <w:p w14:paraId="328D328A" w14:textId="77777777" w:rsidR="00342329" w:rsidRPr="009F3E5E" w:rsidRDefault="00342329" w:rsidP="00342329">
      <w:pPr>
        <w:rPr>
          <w:rFonts w:ascii="Arial" w:hAnsi="Arial" w:cs="Arial"/>
          <w:b/>
          <w:bCs/>
          <w:sz w:val="28"/>
          <w:szCs w:val="28"/>
        </w:rPr>
      </w:pPr>
      <w:r w:rsidRPr="009F3E5E">
        <w:rPr>
          <w:rFonts w:ascii="Arial" w:hAnsi="Arial" w:cs="Arial"/>
          <w:b/>
          <w:bCs/>
          <w:sz w:val="28"/>
          <w:szCs w:val="28"/>
        </w:rPr>
        <w:t>What are the responsibilities of the role?</w:t>
      </w:r>
    </w:p>
    <w:p w14:paraId="6DD8A575" w14:textId="77777777" w:rsidR="00342329" w:rsidRDefault="00342329" w:rsidP="00342329">
      <w:pPr>
        <w:rPr>
          <w:rFonts w:ascii="Arial" w:hAnsi="Arial" w:cs="Arial"/>
          <w:sz w:val="28"/>
          <w:szCs w:val="28"/>
        </w:rPr>
      </w:pPr>
      <w:r>
        <w:rPr>
          <w:rFonts w:ascii="Arial" w:hAnsi="Arial" w:cs="Arial"/>
          <w:sz w:val="28"/>
          <w:szCs w:val="28"/>
        </w:rPr>
        <w:t>The role will be flexible to meet the evolving needs of My Sight Notts and is likely to include:</w:t>
      </w:r>
    </w:p>
    <w:p w14:paraId="2B5064BA" w14:textId="77777777" w:rsidR="002A2689" w:rsidRDefault="002A2689" w:rsidP="00342329">
      <w:pPr>
        <w:rPr>
          <w:rFonts w:ascii="Arial" w:hAnsi="Arial" w:cs="Arial"/>
          <w:sz w:val="28"/>
          <w:szCs w:val="28"/>
        </w:rPr>
      </w:pPr>
    </w:p>
    <w:p w14:paraId="46350AB6" w14:textId="77777777" w:rsidR="008B0009" w:rsidRDefault="008B0009" w:rsidP="008B0009">
      <w:pPr>
        <w:pStyle w:val="ListParagraph"/>
        <w:numPr>
          <w:ilvl w:val="0"/>
          <w:numId w:val="2"/>
        </w:numPr>
        <w:rPr>
          <w:rFonts w:ascii="Arial" w:hAnsi="Arial" w:cs="Arial"/>
          <w:sz w:val="28"/>
          <w:szCs w:val="28"/>
        </w:rPr>
      </w:pPr>
      <w:r w:rsidRPr="008B0009">
        <w:rPr>
          <w:rFonts w:ascii="Arial" w:hAnsi="Arial" w:cs="Arial"/>
          <w:sz w:val="28"/>
          <w:szCs w:val="28"/>
        </w:rPr>
        <w:t xml:space="preserve">Providing person-centred </w:t>
      </w:r>
      <w:r w:rsidR="00512411">
        <w:rPr>
          <w:rFonts w:ascii="Arial" w:hAnsi="Arial" w:cs="Arial"/>
          <w:sz w:val="28"/>
          <w:szCs w:val="28"/>
        </w:rPr>
        <w:t>tech-based</w:t>
      </w:r>
      <w:r w:rsidR="00CC51F5">
        <w:rPr>
          <w:rFonts w:ascii="Arial" w:hAnsi="Arial" w:cs="Arial"/>
          <w:sz w:val="28"/>
          <w:szCs w:val="28"/>
        </w:rPr>
        <w:t xml:space="preserve"> </w:t>
      </w:r>
      <w:r w:rsidR="00512411">
        <w:rPr>
          <w:rFonts w:ascii="Arial" w:hAnsi="Arial" w:cs="Arial"/>
          <w:sz w:val="28"/>
          <w:szCs w:val="28"/>
        </w:rPr>
        <w:t>befriending</w:t>
      </w:r>
      <w:r w:rsidRPr="008B0009">
        <w:rPr>
          <w:rFonts w:ascii="Arial" w:hAnsi="Arial" w:cs="Arial"/>
          <w:sz w:val="28"/>
          <w:szCs w:val="28"/>
        </w:rPr>
        <w:t>, advice and guidance service to people with sight loss</w:t>
      </w:r>
      <w:r>
        <w:rPr>
          <w:rFonts w:ascii="Arial" w:hAnsi="Arial" w:cs="Arial"/>
          <w:sz w:val="28"/>
          <w:szCs w:val="28"/>
        </w:rPr>
        <w:t xml:space="preserve"> both at our base and in people’s homes</w:t>
      </w:r>
    </w:p>
    <w:p w14:paraId="7BE8CB78" w14:textId="77777777" w:rsidR="00512411" w:rsidRPr="008B0009" w:rsidRDefault="00512411" w:rsidP="008B0009">
      <w:pPr>
        <w:pStyle w:val="ListParagraph"/>
        <w:numPr>
          <w:ilvl w:val="0"/>
          <w:numId w:val="2"/>
        </w:numPr>
        <w:rPr>
          <w:rFonts w:ascii="Arial" w:hAnsi="Arial" w:cs="Arial"/>
          <w:sz w:val="28"/>
          <w:szCs w:val="28"/>
        </w:rPr>
      </w:pPr>
      <w:r>
        <w:rPr>
          <w:rFonts w:ascii="Arial" w:hAnsi="Arial" w:cs="Arial"/>
          <w:sz w:val="28"/>
          <w:szCs w:val="28"/>
        </w:rPr>
        <w:t xml:space="preserve">Overseeing volunteers to provide a person-centred one to one befriending, advice and guidance service </w:t>
      </w:r>
    </w:p>
    <w:p w14:paraId="2CD2B541" w14:textId="77777777" w:rsidR="008B0009" w:rsidRDefault="008B0009" w:rsidP="008B0009">
      <w:pPr>
        <w:pStyle w:val="ListParagraph"/>
        <w:numPr>
          <w:ilvl w:val="0"/>
          <w:numId w:val="2"/>
        </w:numPr>
        <w:rPr>
          <w:rFonts w:ascii="Arial" w:hAnsi="Arial" w:cs="Arial"/>
          <w:sz w:val="28"/>
          <w:szCs w:val="28"/>
        </w:rPr>
      </w:pPr>
      <w:r w:rsidRPr="008B0009">
        <w:rPr>
          <w:rFonts w:ascii="Arial" w:hAnsi="Arial" w:cs="Arial"/>
          <w:sz w:val="28"/>
          <w:szCs w:val="28"/>
        </w:rPr>
        <w:t>Contributing to joint and team working across My Sight Notts, undertaking other tasks as agreed with the line manager</w:t>
      </w:r>
    </w:p>
    <w:p w14:paraId="2A803F6E" w14:textId="77777777" w:rsidR="008B0009" w:rsidRPr="008B0009" w:rsidRDefault="008B0009" w:rsidP="008B0009">
      <w:pPr>
        <w:pStyle w:val="ListParagraph"/>
        <w:numPr>
          <w:ilvl w:val="0"/>
          <w:numId w:val="2"/>
        </w:numPr>
        <w:rPr>
          <w:rFonts w:ascii="Arial" w:hAnsi="Arial" w:cs="Arial"/>
          <w:sz w:val="28"/>
          <w:szCs w:val="28"/>
        </w:rPr>
      </w:pPr>
      <w:r w:rsidRPr="008B0009">
        <w:rPr>
          <w:rFonts w:ascii="Arial" w:hAnsi="Arial" w:cs="Arial"/>
          <w:sz w:val="28"/>
          <w:szCs w:val="28"/>
        </w:rPr>
        <w:t>Ensuring monitoring systems are in place to track activities and to track outcomes effectively</w:t>
      </w:r>
    </w:p>
    <w:p w14:paraId="150E1703" w14:textId="77777777" w:rsidR="00342329" w:rsidRDefault="00342329" w:rsidP="00342329">
      <w:pPr>
        <w:pStyle w:val="ListParagraph"/>
        <w:numPr>
          <w:ilvl w:val="0"/>
          <w:numId w:val="2"/>
        </w:numPr>
        <w:rPr>
          <w:rFonts w:ascii="Arial" w:hAnsi="Arial" w:cs="Arial"/>
          <w:sz w:val="28"/>
          <w:szCs w:val="28"/>
        </w:rPr>
      </w:pPr>
      <w:r>
        <w:rPr>
          <w:rFonts w:ascii="Arial" w:hAnsi="Arial" w:cs="Arial"/>
          <w:sz w:val="28"/>
          <w:szCs w:val="28"/>
        </w:rPr>
        <w:t>Some evening and weekend working</w:t>
      </w:r>
    </w:p>
    <w:p w14:paraId="58957C78" w14:textId="77777777" w:rsidR="00342329" w:rsidRDefault="00342329" w:rsidP="00342329">
      <w:pPr>
        <w:pStyle w:val="ListParagraph"/>
        <w:numPr>
          <w:ilvl w:val="0"/>
          <w:numId w:val="2"/>
        </w:numPr>
        <w:rPr>
          <w:rFonts w:ascii="Arial" w:hAnsi="Arial" w:cs="Arial"/>
          <w:sz w:val="28"/>
          <w:szCs w:val="28"/>
        </w:rPr>
      </w:pPr>
      <w:r>
        <w:rPr>
          <w:rFonts w:ascii="Arial" w:hAnsi="Arial" w:cs="Arial"/>
          <w:sz w:val="28"/>
          <w:szCs w:val="28"/>
        </w:rPr>
        <w:t>Learning and development opportunities</w:t>
      </w:r>
    </w:p>
    <w:p w14:paraId="79D4F223" w14:textId="77777777" w:rsidR="008B0009" w:rsidRPr="008B0009" w:rsidRDefault="008B0009" w:rsidP="008B0009">
      <w:pPr>
        <w:pStyle w:val="ListParagraph"/>
        <w:numPr>
          <w:ilvl w:val="0"/>
          <w:numId w:val="2"/>
        </w:numPr>
        <w:rPr>
          <w:rFonts w:ascii="Arial" w:hAnsi="Arial" w:cs="Arial"/>
          <w:sz w:val="28"/>
          <w:szCs w:val="28"/>
        </w:rPr>
      </w:pPr>
      <w:r w:rsidRPr="008B0009">
        <w:rPr>
          <w:rFonts w:ascii="Arial" w:hAnsi="Arial" w:cs="Arial"/>
          <w:sz w:val="28"/>
          <w:szCs w:val="28"/>
        </w:rPr>
        <w:t>Provide additional support as required including organising training and meetings, supporting key organisational events, ensuring documents for staff and services users are available in accessible formats</w:t>
      </w:r>
    </w:p>
    <w:p w14:paraId="795A3427" w14:textId="77777777" w:rsidR="00342329" w:rsidRDefault="00342329" w:rsidP="00342329">
      <w:pPr>
        <w:rPr>
          <w:rFonts w:ascii="Arial" w:hAnsi="Arial" w:cs="Arial"/>
          <w:sz w:val="28"/>
          <w:szCs w:val="28"/>
        </w:rPr>
      </w:pPr>
    </w:p>
    <w:p w14:paraId="148FBDB9" w14:textId="77777777" w:rsidR="00342329" w:rsidRPr="009F3E5E" w:rsidRDefault="00342329" w:rsidP="00342329">
      <w:pPr>
        <w:rPr>
          <w:rFonts w:ascii="Arial" w:hAnsi="Arial" w:cs="Arial"/>
          <w:b/>
          <w:bCs/>
          <w:sz w:val="28"/>
          <w:szCs w:val="28"/>
        </w:rPr>
      </w:pPr>
      <w:r w:rsidRPr="009F3E5E">
        <w:rPr>
          <w:rFonts w:ascii="Arial" w:hAnsi="Arial" w:cs="Arial"/>
          <w:b/>
          <w:bCs/>
          <w:sz w:val="28"/>
          <w:szCs w:val="28"/>
        </w:rPr>
        <w:t>Support and Supervision</w:t>
      </w:r>
    </w:p>
    <w:p w14:paraId="696E17EE" w14:textId="77777777" w:rsidR="00342329" w:rsidRPr="00342329" w:rsidRDefault="00342329" w:rsidP="00342329">
      <w:pPr>
        <w:rPr>
          <w:rFonts w:ascii="Arial" w:hAnsi="Arial" w:cs="Arial"/>
          <w:sz w:val="28"/>
          <w:szCs w:val="28"/>
        </w:rPr>
      </w:pPr>
      <w:r>
        <w:rPr>
          <w:rFonts w:ascii="Arial" w:hAnsi="Arial" w:cs="Arial"/>
          <w:sz w:val="28"/>
          <w:szCs w:val="28"/>
        </w:rPr>
        <w:t xml:space="preserve">The role reports to and is supervised and supported by the </w:t>
      </w:r>
      <w:r w:rsidR="004C174F">
        <w:rPr>
          <w:rFonts w:ascii="Arial" w:hAnsi="Arial" w:cs="Arial"/>
          <w:sz w:val="28"/>
          <w:szCs w:val="28"/>
        </w:rPr>
        <w:t>Services Manager</w:t>
      </w:r>
      <w:r w:rsidR="00CC51F5" w:rsidRPr="00CC51F5">
        <w:rPr>
          <w:rFonts w:ascii="Arial" w:hAnsi="Arial" w:cs="Arial"/>
          <w:color w:val="000000" w:themeColor="text1"/>
          <w:sz w:val="28"/>
          <w:szCs w:val="28"/>
        </w:rPr>
        <w:t>.</w:t>
      </w:r>
      <w:r>
        <w:rPr>
          <w:rFonts w:ascii="Arial" w:hAnsi="Arial" w:cs="Arial"/>
          <w:color w:val="FF0000"/>
          <w:sz w:val="28"/>
          <w:szCs w:val="28"/>
        </w:rPr>
        <w:t xml:space="preserve"> </w:t>
      </w:r>
      <w:r>
        <w:rPr>
          <w:rFonts w:ascii="Arial" w:hAnsi="Arial" w:cs="Arial"/>
          <w:sz w:val="28"/>
          <w:szCs w:val="28"/>
        </w:rPr>
        <w:t>This will include regular supervision, regular team meetings, one to one</w:t>
      </w:r>
      <w:r w:rsidR="008B0009">
        <w:rPr>
          <w:rFonts w:ascii="Arial" w:hAnsi="Arial" w:cs="Arial"/>
          <w:sz w:val="28"/>
          <w:szCs w:val="28"/>
        </w:rPr>
        <w:t xml:space="preserve"> support</w:t>
      </w:r>
      <w:r>
        <w:rPr>
          <w:rFonts w:ascii="Arial" w:hAnsi="Arial" w:cs="Arial"/>
          <w:sz w:val="28"/>
          <w:szCs w:val="28"/>
        </w:rPr>
        <w:t xml:space="preserve"> and staff peer support. </w:t>
      </w:r>
    </w:p>
    <w:p w14:paraId="3F98E85E" w14:textId="77777777" w:rsidR="00342329" w:rsidRDefault="00342329">
      <w:pPr>
        <w:rPr>
          <w:rFonts w:ascii="Arial" w:hAnsi="Arial" w:cs="Arial"/>
          <w:sz w:val="28"/>
          <w:szCs w:val="28"/>
        </w:rPr>
      </w:pPr>
    </w:p>
    <w:p w14:paraId="68172EFE" w14:textId="77777777" w:rsidR="00342329" w:rsidRPr="00342329" w:rsidRDefault="00342329">
      <w:pPr>
        <w:rPr>
          <w:rFonts w:ascii="Arial" w:hAnsi="Arial" w:cs="Arial"/>
          <w:sz w:val="28"/>
          <w:szCs w:val="28"/>
        </w:rPr>
      </w:pPr>
    </w:p>
    <w:p w14:paraId="5C72C61A" w14:textId="77777777" w:rsidR="002E6702" w:rsidRDefault="002E6702">
      <w:pPr>
        <w:rPr>
          <w:rFonts w:ascii="Arial" w:hAnsi="Arial" w:cs="Arial"/>
          <w:sz w:val="28"/>
          <w:szCs w:val="28"/>
        </w:rPr>
      </w:pPr>
    </w:p>
    <w:p w14:paraId="3A26A8A4" w14:textId="77777777" w:rsidR="00366FCF" w:rsidRDefault="00366FCF">
      <w:pPr>
        <w:rPr>
          <w:rFonts w:ascii="Arial" w:hAnsi="Arial" w:cs="Arial"/>
          <w:sz w:val="28"/>
          <w:szCs w:val="28"/>
        </w:rPr>
      </w:pPr>
    </w:p>
    <w:p w14:paraId="78206335" w14:textId="77777777" w:rsidR="00366FCF" w:rsidRDefault="00366FCF">
      <w:pPr>
        <w:rPr>
          <w:rFonts w:ascii="Arial" w:hAnsi="Arial" w:cs="Arial"/>
          <w:sz w:val="28"/>
          <w:szCs w:val="28"/>
        </w:rPr>
      </w:pPr>
    </w:p>
    <w:p w14:paraId="0D8ADAF9" w14:textId="77777777" w:rsidR="00366FCF" w:rsidRDefault="00366FCF">
      <w:pPr>
        <w:rPr>
          <w:rFonts w:ascii="Arial" w:hAnsi="Arial" w:cs="Arial"/>
          <w:sz w:val="28"/>
          <w:szCs w:val="28"/>
        </w:rPr>
      </w:pPr>
    </w:p>
    <w:p w14:paraId="22FF3988" w14:textId="77777777" w:rsidR="00366FCF" w:rsidRDefault="00366FCF">
      <w:pPr>
        <w:rPr>
          <w:rFonts w:ascii="Arial" w:hAnsi="Arial" w:cs="Arial"/>
          <w:sz w:val="28"/>
          <w:szCs w:val="28"/>
        </w:rPr>
      </w:pPr>
    </w:p>
    <w:p w14:paraId="344EDD4A" w14:textId="77777777" w:rsidR="00366FCF" w:rsidRDefault="00366FCF">
      <w:pPr>
        <w:rPr>
          <w:rFonts w:ascii="Arial" w:hAnsi="Arial" w:cs="Arial"/>
          <w:sz w:val="28"/>
          <w:szCs w:val="28"/>
        </w:rPr>
      </w:pPr>
    </w:p>
    <w:p w14:paraId="508C3347" w14:textId="77777777" w:rsidR="00366FCF" w:rsidRDefault="00366FCF">
      <w:pPr>
        <w:rPr>
          <w:rFonts w:ascii="Arial" w:hAnsi="Arial" w:cs="Arial"/>
          <w:sz w:val="28"/>
          <w:szCs w:val="28"/>
        </w:rPr>
      </w:pPr>
    </w:p>
    <w:p w14:paraId="2D980B01" w14:textId="77777777" w:rsidR="00366FCF" w:rsidRDefault="00366FCF">
      <w:pPr>
        <w:rPr>
          <w:rFonts w:ascii="Arial" w:hAnsi="Arial" w:cs="Arial"/>
          <w:sz w:val="28"/>
          <w:szCs w:val="28"/>
        </w:rPr>
      </w:pPr>
    </w:p>
    <w:p w14:paraId="3CEAE188" w14:textId="77777777" w:rsidR="00366FCF" w:rsidRDefault="00366FCF">
      <w:pPr>
        <w:rPr>
          <w:rFonts w:ascii="Arial" w:hAnsi="Arial" w:cs="Arial"/>
          <w:sz w:val="28"/>
          <w:szCs w:val="28"/>
        </w:rPr>
      </w:pPr>
    </w:p>
    <w:p w14:paraId="19DAF2C7" w14:textId="77777777" w:rsidR="00366FCF" w:rsidRDefault="00366FCF">
      <w:pPr>
        <w:rPr>
          <w:rFonts w:ascii="Arial" w:hAnsi="Arial" w:cs="Arial"/>
          <w:sz w:val="28"/>
          <w:szCs w:val="28"/>
        </w:rPr>
      </w:pPr>
    </w:p>
    <w:p w14:paraId="7FA083FF" w14:textId="77777777" w:rsidR="00366FCF" w:rsidRDefault="00366FCF">
      <w:pPr>
        <w:rPr>
          <w:rFonts w:ascii="Arial" w:hAnsi="Arial" w:cs="Arial"/>
          <w:sz w:val="28"/>
          <w:szCs w:val="28"/>
        </w:rPr>
      </w:pPr>
    </w:p>
    <w:p w14:paraId="4BF4C752" w14:textId="77777777" w:rsidR="00366FCF" w:rsidRDefault="00366FCF">
      <w:pPr>
        <w:rPr>
          <w:rFonts w:ascii="Arial" w:hAnsi="Arial" w:cs="Arial"/>
          <w:sz w:val="28"/>
          <w:szCs w:val="28"/>
        </w:rPr>
      </w:pPr>
    </w:p>
    <w:p w14:paraId="088F6E08" w14:textId="77777777" w:rsidR="00366FCF" w:rsidRDefault="00366FCF">
      <w:pPr>
        <w:rPr>
          <w:rFonts w:ascii="Arial" w:hAnsi="Arial" w:cs="Arial"/>
          <w:sz w:val="28"/>
          <w:szCs w:val="28"/>
        </w:rPr>
      </w:pPr>
    </w:p>
    <w:p w14:paraId="017CE933" w14:textId="77777777" w:rsidR="00366FCF" w:rsidRDefault="00366FCF">
      <w:pPr>
        <w:rPr>
          <w:rFonts w:ascii="Arial" w:hAnsi="Arial" w:cs="Arial"/>
          <w:sz w:val="28"/>
          <w:szCs w:val="28"/>
        </w:rPr>
      </w:pPr>
    </w:p>
    <w:p w14:paraId="300AF729" w14:textId="77777777" w:rsidR="00366FCF" w:rsidRDefault="00366FCF">
      <w:pPr>
        <w:rPr>
          <w:rFonts w:ascii="Arial" w:hAnsi="Arial" w:cs="Arial"/>
          <w:sz w:val="28"/>
          <w:szCs w:val="28"/>
        </w:rPr>
      </w:pPr>
    </w:p>
    <w:p w14:paraId="2FB8AB20" w14:textId="77777777" w:rsidR="008B0009" w:rsidRDefault="00AF6220">
      <w:pPr>
        <w:rPr>
          <w:rFonts w:ascii="Arial" w:hAnsi="Arial" w:cs="Arial"/>
          <w:sz w:val="28"/>
          <w:szCs w:val="28"/>
        </w:rPr>
      </w:pPr>
      <w:r>
        <w:rPr>
          <w:noProof/>
          <w:lang w:eastAsia="en-GB"/>
        </w:rPr>
        <w:drawing>
          <wp:anchor distT="0" distB="0" distL="114300" distR="114300" simplePos="0" relativeHeight="251658240" behindDoc="0" locked="0" layoutInCell="1" allowOverlap="1" wp14:anchorId="4BB325D7" wp14:editId="32BF7B3A">
            <wp:simplePos x="0" y="0"/>
            <wp:positionH relativeFrom="column">
              <wp:posOffset>-101600</wp:posOffset>
            </wp:positionH>
            <wp:positionV relativeFrom="paragraph">
              <wp:posOffset>-113665</wp:posOffset>
            </wp:positionV>
            <wp:extent cx="1168400" cy="72498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8400" cy="724989"/>
                    </a:xfrm>
                    <a:prstGeom prst="rect">
                      <a:avLst/>
                    </a:prstGeom>
                    <a:noFill/>
                    <a:ln>
                      <a:noFill/>
                    </a:ln>
                  </pic:spPr>
                </pic:pic>
              </a:graphicData>
            </a:graphic>
          </wp:anchor>
        </w:drawing>
      </w:r>
    </w:p>
    <w:p w14:paraId="5A89B7B0" w14:textId="77777777" w:rsidR="00366FCF" w:rsidRDefault="00366FCF">
      <w:pPr>
        <w:rPr>
          <w:rFonts w:ascii="Arial" w:hAnsi="Arial" w:cs="Arial"/>
          <w:sz w:val="28"/>
          <w:szCs w:val="28"/>
        </w:rPr>
      </w:pPr>
    </w:p>
    <w:p w14:paraId="7058C0F3" w14:textId="77777777" w:rsidR="00A01499" w:rsidRDefault="00A01499" w:rsidP="00A01499">
      <w:pPr>
        <w:rPr>
          <w:rFonts w:ascii="Arial" w:hAnsi="Arial" w:cs="Arial"/>
          <w:b/>
          <w:bCs/>
          <w:sz w:val="32"/>
          <w:szCs w:val="32"/>
        </w:rPr>
      </w:pPr>
    </w:p>
    <w:p w14:paraId="17EF22EA" w14:textId="77777777" w:rsidR="00A01499" w:rsidRDefault="00A01499" w:rsidP="00A01499">
      <w:pPr>
        <w:rPr>
          <w:rFonts w:ascii="Arial" w:hAnsi="Arial" w:cs="Arial"/>
          <w:b/>
          <w:bCs/>
          <w:sz w:val="32"/>
          <w:szCs w:val="32"/>
        </w:rPr>
      </w:pPr>
    </w:p>
    <w:p w14:paraId="4C1B2F91" w14:textId="77777777" w:rsidR="00366FCF" w:rsidRPr="00A01499" w:rsidRDefault="00366FCF" w:rsidP="00A01499">
      <w:pPr>
        <w:rPr>
          <w:rFonts w:ascii="Arial" w:hAnsi="Arial" w:cs="Arial"/>
          <w:b/>
          <w:bCs/>
          <w:sz w:val="32"/>
          <w:szCs w:val="32"/>
        </w:rPr>
      </w:pPr>
      <w:r w:rsidRPr="00A01499">
        <w:rPr>
          <w:rFonts w:ascii="Arial" w:hAnsi="Arial" w:cs="Arial"/>
          <w:b/>
          <w:bCs/>
          <w:sz w:val="32"/>
          <w:szCs w:val="32"/>
        </w:rPr>
        <w:t>Person Specification</w:t>
      </w:r>
    </w:p>
    <w:p w14:paraId="49FCAF3B" w14:textId="77777777" w:rsidR="00A01499" w:rsidRPr="002A2689" w:rsidRDefault="00A01499" w:rsidP="002A2689">
      <w:pPr>
        <w:jc w:val="center"/>
        <w:rPr>
          <w:rFonts w:ascii="Arial" w:hAnsi="Arial" w:cs="Arial"/>
          <w:b/>
          <w:bCs/>
          <w:sz w:val="28"/>
          <w:szCs w:val="28"/>
        </w:rPr>
      </w:pPr>
    </w:p>
    <w:tbl>
      <w:tblPr>
        <w:tblStyle w:val="TableGrid"/>
        <w:tblW w:w="0" w:type="auto"/>
        <w:tblLook w:val="04A0" w:firstRow="1" w:lastRow="0" w:firstColumn="1" w:lastColumn="0" w:noHBand="0" w:noVBand="1"/>
      </w:tblPr>
      <w:tblGrid>
        <w:gridCol w:w="3662"/>
        <w:gridCol w:w="7078"/>
      </w:tblGrid>
      <w:tr w:rsidR="008C58E6" w14:paraId="407BE610" w14:textId="77777777" w:rsidTr="008C58E6">
        <w:tc>
          <w:tcPr>
            <w:tcW w:w="3662" w:type="dxa"/>
          </w:tcPr>
          <w:p w14:paraId="7DDB574D" w14:textId="77777777" w:rsidR="008C58E6" w:rsidRPr="009F3E5E" w:rsidRDefault="008C58E6">
            <w:pPr>
              <w:rPr>
                <w:rFonts w:ascii="Arial" w:hAnsi="Arial" w:cs="Arial"/>
                <w:b/>
                <w:bCs/>
                <w:sz w:val="28"/>
                <w:szCs w:val="28"/>
              </w:rPr>
            </w:pPr>
            <w:r w:rsidRPr="009F3E5E">
              <w:rPr>
                <w:rFonts w:ascii="Arial" w:hAnsi="Arial" w:cs="Arial"/>
                <w:b/>
                <w:bCs/>
                <w:sz w:val="28"/>
                <w:szCs w:val="28"/>
              </w:rPr>
              <w:t>Role Dimension</w:t>
            </w:r>
          </w:p>
        </w:tc>
        <w:tc>
          <w:tcPr>
            <w:tcW w:w="7078" w:type="dxa"/>
          </w:tcPr>
          <w:p w14:paraId="62B12240" w14:textId="77777777" w:rsidR="008C58E6" w:rsidRPr="009F3E5E" w:rsidRDefault="008C58E6">
            <w:pPr>
              <w:rPr>
                <w:rFonts w:ascii="Arial" w:hAnsi="Arial" w:cs="Arial"/>
                <w:b/>
                <w:bCs/>
                <w:sz w:val="28"/>
                <w:szCs w:val="28"/>
              </w:rPr>
            </w:pPr>
            <w:r w:rsidRPr="009F3E5E">
              <w:rPr>
                <w:rFonts w:ascii="Arial" w:hAnsi="Arial" w:cs="Arial"/>
                <w:b/>
                <w:bCs/>
                <w:sz w:val="28"/>
                <w:szCs w:val="28"/>
              </w:rPr>
              <w:t>Essential Requirements</w:t>
            </w:r>
          </w:p>
        </w:tc>
      </w:tr>
      <w:tr w:rsidR="008C58E6" w14:paraId="17D25D82" w14:textId="77777777" w:rsidTr="008C58E6">
        <w:tc>
          <w:tcPr>
            <w:tcW w:w="3662" w:type="dxa"/>
          </w:tcPr>
          <w:p w14:paraId="6C35D478" w14:textId="77777777" w:rsidR="008C58E6" w:rsidRDefault="008C58E6">
            <w:pPr>
              <w:rPr>
                <w:rFonts w:ascii="Arial" w:hAnsi="Arial" w:cs="Arial"/>
                <w:sz w:val="28"/>
                <w:szCs w:val="28"/>
              </w:rPr>
            </w:pPr>
            <w:r>
              <w:rPr>
                <w:rFonts w:ascii="Arial" w:hAnsi="Arial" w:cs="Arial"/>
                <w:sz w:val="28"/>
                <w:szCs w:val="28"/>
              </w:rPr>
              <w:t>Experience</w:t>
            </w:r>
          </w:p>
        </w:tc>
        <w:tc>
          <w:tcPr>
            <w:tcW w:w="7078" w:type="dxa"/>
          </w:tcPr>
          <w:p w14:paraId="6824E592" w14:textId="77777777" w:rsidR="008C58E6" w:rsidRDefault="008C58E6">
            <w:pPr>
              <w:rPr>
                <w:rFonts w:ascii="Arial" w:hAnsi="Arial" w:cs="Arial"/>
                <w:sz w:val="28"/>
                <w:szCs w:val="28"/>
              </w:rPr>
            </w:pPr>
            <w:r>
              <w:rPr>
                <w:rFonts w:ascii="Arial" w:hAnsi="Arial" w:cs="Arial"/>
                <w:sz w:val="28"/>
                <w:szCs w:val="28"/>
              </w:rPr>
              <w:t xml:space="preserve">Experience of using, talking about and demonstrating smart technology </w:t>
            </w:r>
          </w:p>
          <w:p w14:paraId="6A87F41E" w14:textId="77777777" w:rsidR="008C58E6" w:rsidRDefault="008C58E6">
            <w:pPr>
              <w:rPr>
                <w:rFonts w:ascii="Arial" w:hAnsi="Arial" w:cs="Arial"/>
                <w:sz w:val="28"/>
                <w:szCs w:val="28"/>
              </w:rPr>
            </w:pPr>
          </w:p>
          <w:p w14:paraId="7CAD1A2E" w14:textId="77777777" w:rsidR="008C58E6" w:rsidRDefault="008C58E6">
            <w:pPr>
              <w:rPr>
                <w:rFonts w:ascii="Arial" w:hAnsi="Arial" w:cs="Arial"/>
                <w:sz w:val="28"/>
                <w:szCs w:val="28"/>
              </w:rPr>
            </w:pPr>
            <w:r>
              <w:rPr>
                <w:rFonts w:ascii="Arial" w:hAnsi="Arial" w:cs="Arial"/>
                <w:sz w:val="28"/>
                <w:szCs w:val="28"/>
              </w:rPr>
              <w:t>Experience of the issues faced by people with a vision impairment</w:t>
            </w:r>
          </w:p>
        </w:tc>
      </w:tr>
      <w:tr w:rsidR="008C58E6" w14:paraId="264AEE8E" w14:textId="77777777" w:rsidTr="008C58E6">
        <w:tc>
          <w:tcPr>
            <w:tcW w:w="3662" w:type="dxa"/>
          </w:tcPr>
          <w:p w14:paraId="7C5A155F" w14:textId="77777777" w:rsidR="008C58E6" w:rsidRDefault="008C58E6">
            <w:pPr>
              <w:rPr>
                <w:rFonts w:ascii="Arial" w:hAnsi="Arial" w:cs="Arial"/>
                <w:sz w:val="28"/>
                <w:szCs w:val="28"/>
              </w:rPr>
            </w:pPr>
            <w:r>
              <w:rPr>
                <w:rFonts w:ascii="Arial" w:hAnsi="Arial" w:cs="Arial"/>
                <w:sz w:val="28"/>
                <w:szCs w:val="28"/>
              </w:rPr>
              <w:t xml:space="preserve">Knowledge </w:t>
            </w:r>
          </w:p>
        </w:tc>
        <w:tc>
          <w:tcPr>
            <w:tcW w:w="7078" w:type="dxa"/>
          </w:tcPr>
          <w:p w14:paraId="26F2D2DA" w14:textId="77777777" w:rsidR="008C58E6" w:rsidRDefault="008C58E6">
            <w:pPr>
              <w:rPr>
                <w:rFonts w:ascii="Arial" w:hAnsi="Arial" w:cs="Arial"/>
                <w:sz w:val="28"/>
                <w:szCs w:val="28"/>
              </w:rPr>
            </w:pPr>
            <w:r>
              <w:rPr>
                <w:rFonts w:ascii="Arial" w:hAnsi="Arial" w:cs="Arial"/>
                <w:sz w:val="28"/>
                <w:szCs w:val="28"/>
              </w:rPr>
              <w:t>Knowledge of the barriers to independence people with sight loss face</w:t>
            </w:r>
          </w:p>
          <w:p w14:paraId="4C8FBA0E" w14:textId="77777777" w:rsidR="008C58E6" w:rsidRDefault="008C58E6">
            <w:pPr>
              <w:rPr>
                <w:rFonts w:ascii="Arial" w:hAnsi="Arial" w:cs="Arial"/>
                <w:sz w:val="28"/>
                <w:szCs w:val="28"/>
              </w:rPr>
            </w:pPr>
          </w:p>
          <w:p w14:paraId="40E18227" w14:textId="77777777" w:rsidR="008C58E6" w:rsidRDefault="008C58E6">
            <w:pPr>
              <w:rPr>
                <w:rFonts w:ascii="Arial" w:hAnsi="Arial" w:cs="Arial"/>
                <w:sz w:val="28"/>
                <w:szCs w:val="28"/>
              </w:rPr>
            </w:pPr>
          </w:p>
        </w:tc>
      </w:tr>
      <w:tr w:rsidR="008C58E6" w14:paraId="2BCE0E89" w14:textId="77777777" w:rsidTr="008C58E6">
        <w:tc>
          <w:tcPr>
            <w:tcW w:w="3662" w:type="dxa"/>
          </w:tcPr>
          <w:p w14:paraId="23AE9601" w14:textId="77777777" w:rsidR="008C58E6" w:rsidRDefault="008C58E6">
            <w:pPr>
              <w:rPr>
                <w:rFonts w:ascii="Arial" w:hAnsi="Arial" w:cs="Arial"/>
                <w:sz w:val="28"/>
                <w:szCs w:val="28"/>
              </w:rPr>
            </w:pPr>
            <w:r>
              <w:rPr>
                <w:rFonts w:ascii="Arial" w:hAnsi="Arial" w:cs="Arial"/>
                <w:sz w:val="28"/>
                <w:szCs w:val="28"/>
              </w:rPr>
              <w:t>Problem Solving</w:t>
            </w:r>
          </w:p>
        </w:tc>
        <w:tc>
          <w:tcPr>
            <w:tcW w:w="7078" w:type="dxa"/>
          </w:tcPr>
          <w:p w14:paraId="7BBD64B9" w14:textId="77777777" w:rsidR="008C58E6" w:rsidRDefault="008C58E6">
            <w:pPr>
              <w:rPr>
                <w:rFonts w:ascii="Arial" w:hAnsi="Arial" w:cs="Arial"/>
                <w:sz w:val="28"/>
                <w:szCs w:val="28"/>
              </w:rPr>
            </w:pPr>
            <w:r>
              <w:rPr>
                <w:rFonts w:ascii="Arial" w:hAnsi="Arial" w:cs="Arial"/>
                <w:sz w:val="28"/>
                <w:szCs w:val="28"/>
              </w:rPr>
              <w:t>Ability to reflect, analyse, and seek solutions to problems</w:t>
            </w:r>
          </w:p>
        </w:tc>
      </w:tr>
      <w:tr w:rsidR="008C58E6" w14:paraId="333E0D7A" w14:textId="77777777" w:rsidTr="008C58E6">
        <w:tc>
          <w:tcPr>
            <w:tcW w:w="3662" w:type="dxa"/>
          </w:tcPr>
          <w:p w14:paraId="1B106507" w14:textId="77777777" w:rsidR="008C58E6" w:rsidRDefault="008C58E6">
            <w:pPr>
              <w:rPr>
                <w:rFonts w:ascii="Arial" w:hAnsi="Arial" w:cs="Arial"/>
                <w:sz w:val="28"/>
                <w:szCs w:val="28"/>
              </w:rPr>
            </w:pPr>
            <w:r>
              <w:rPr>
                <w:rFonts w:ascii="Arial" w:hAnsi="Arial" w:cs="Arial"/>
                <w:sz w:val="28"/>
                <w:szCs w:val="28"/>
              </w:rPr>
              <w:t>Planning and Initiative</w:t>
            </w:r>
          </w:p>
        </w:tc>
        <w:tc>
          <w:tcPr>
            <w:tcW w:w="7078" w:type="dxa"/>
          </w:tcPr>
          <w:p w14:paraId="5F008D6A" w14:textId="77777777" w:rsidR="008C58E6" w:rsidRDefault="008C58E6">
            <w:pPr>
              <w:rPr>
                <w:rFonts w:ascii="Arial" w:hAnsi="Arial" w:cs="Arial"/>
                <w:sz w:val="28"/>
                <w:szCs w:val="28"/>
              </w:rPr>
            </w:pPr>
            <w:r>
              <w:rPr>
                <w:rFonts w:ascii="Arial" w:hAnsi="Arial" w:cs="Arial"/>
                <w:sz w:val="28"/>
                <w:szCs w:val="28"/>
              </w:rPr>
              <w:t>Well organised with good attention to detail. Able to prioritise effectively, work to agreed timescales and seek support when needed</w:t>
            </w:r>
          </w:p>
        </w:tc>
      </w:tr>
      <w:tr w:rsidR="008C58E6" w14:paraId="284A062A" w14:textId="77777777" w:rsidTr="008C58E6">
        <w:tc>
          <w:tcPr>
            <w:tcW w:w="3662" w:type="dxa"/>
          </w:tcPr>
          <w:p w14:paraId="6E97BF5C" w14:textId="77777777" w:rsidR="008C58E6" w:rsidRDefault="008C58E6">
            <w:pPr>
              <w:rPr>
                <w:rFonts w:ascii="Arial" w:hAnsi="Arial" w:cs="Arial"/>
                <w:sz w:val="28"/>
                <w:szCs w:val="28"/>
              </w:rPr>
            </w:pPr>
            <w:r>
              <w:rPr>
                <w:rFonts w:ascii="Arial" w:hAnsi="Arial" w:cs="Arial"/>
                <w:sz w:val="28"/>
                <w:szCs w:val="28"/>
              </w:rPr>
              <w:t>Communication</w:t>
            </w:r>
          </w:p>
        </w:tc>
        <w:tc>
          <w:tcPr>
            <w:tcW w:w="7078" w:type="dxa"/>
          </w:tcPr>
          <w:p w14:paraId="4E95158C" w14:textId="77777777" w:rsidR="008C58E6" w:rsidRDefault="008C58E6">
            <w:pPr>
              <w:rPr>
                <w:rFonts w:ascii="Arial" w:hAnsi="Arial" w:cs="Arial"/>
                <w:sz w:val="28"/>
                <w:szCs w:val="28"/>
              </w:rPr>
            </w:pPr>
            <w:r>
              <w:rPr>
                <w:rFonts w:ascii="Arial" w:hAnsi="Arial" w:cs="Arial"/>
                <w:sz w:val="28"/>
                <w:szCs w:val="28"/>
              </w:rPr>
              <w:t>Excellent written, verbal and telephone communication skills</w:t>
            </w:r>
          </w:p>
          <w:p w14:paraId="48686FB4" w14:textId="77777777" w:rsidR="008C58E6" w:rsidRDefault="008C58E6">
            <w:pPr>
              <w:rPr>
                <w:rFonts w:ascii="Arial" w:hAnsi="Arial" w:cs="Arial"/>
                <w:sz w:val="28"/>
                <w:szCs w:val="28"/>
              </w:rPr>
            </w:pPr>
          </w:p>
          <w:p w14:paraId="6992300B" w14:textId="77777777" w:rsidR="008C58E6" w:rsidRDefault="008C58E6">
            <w:pPr>
              <w:rPr>
                <w:rFonts w:ascii="Arial" w:hAnsi="Arial" w:cs="Arial"/>
                <w:sz w:val="28"/>
                <w:szCs w:val="28"/>
              </w:rPr>
            </w:pPr>
            <w:r>
              <w:rPr>
                <w:rFonts w:ascii="Arial" w:hAnsi="Arial" w:cs="Arial"/>
                <w:sz w:val="28"/>
                <w:szCs w:val="28"/>
              </w:rPr>
              <w:t>Excellent listening skills</w:t>
            </w:r>
          </w:p>
        </w:tc>
      </w:tr>
      <w:tr w:rsidR="008C58E6" w14:paraId="6F357734" w14:textId="77777777" w:rsidTr="008C58E6">
        <w:tc>
          <w:tcPr>
            <w:tcW w:w="3662" w:type="dxa"/>
          </w:tcPr>
          <w:p w14:paraId="3ADB4FE0" w14:textId="77777777" w:rsidR="008C58E6" w:rsidRDefault="008C58E6">
            <w:pPr>
              <w:rPr>
                <w:rFonts w:ascii="Arial" w:hAnsi="Arial" w:cs="Arial"/>
                <w:sz w:val="28"/>
                <w:szCs w:val="28"/>
              </w:rPr>
            </w:pPr>
            <w:r>
              <w:rPr>
                <w:rFonts w:ascii="Arial" w:hAnsi="Arial" w:cs="Arial"/>
                <w:sz w:val="28"/>
                <w:szCs w:val="28"/>
              </w:rPr>
              <w:t>Contacts and Representation</w:t>
            </w:r>
          </w:p>
        </w:tc>
        <w:tc>
          <w:tcPr>
            <w:tcW w:w="7078" w:type="dxa"/>
          </w:tcPr>
          <w:p w14:paraId="0A941D52" w14:textId="77777777" w:rsidR="008C58E6" w:rsidRDefault="008C58E6">
            <w:pPr>
              <w:rPr>
                <w:rFonts w:ascii="Arial" w:hAnsi="Arial" w:cs="Arial"/>
                <w:sz w:val="28"/>
                <w:szCs w:val="28"/>
              </w:rPr>
            </w:pPr>
            <w:r>
              <w:rPr>
                <w:rFonts w:ascii="Arial" w:hAnsi="Arial" w:cs="Arial"/>
                <w:sz w:val="28"/>
                <w:szCs w:val="28"/>
              </w:rPr>
              <w:t>Able to engage service users in a friendly and empathetic manner</w:t>
            </w:r>
          </w:p>
        </w:tc>
      </w:tr>
      <w:tr w:rsidR="008C58E6" w14:paraId="637E6196" w14:textId="77777777" w:rsidTr="008C58E6">
        <w:tc>
          <w:tcPr>
            <w:tcW w:w="3662" w:type="dxa"/>
          </w:tcPr>
          <w:p w14:paraId="712AEA5E" w14:textId="77777777" w:rsidR="008C58E6" w:rsidRDefault="008C58E6">
            <w:pPr>
              <w:rPr>
                <w:rFonts w:ascii="Arial" w:hAnsi="Arial" w:cs="Arial"/>
                <w:sz w:val="28"/>
                <w:szCs w:val="28"/>
              </w:rPr>
            </w:pPr>
            <w:r>
              <w:rPr>
                <w:rFonts w:ascii="Arial" w:hAnsi="Arial" w:cs="Arial"/>
                <w:sz w:val="28"/>
                <w:szCs w:val="28"/>
              </w:rPr>
              <w:t>Practical</w:t>
            </w:r>
          </w:p>
        </w:tc>
        <w:tc>
          <w:tcPr>
            <w:tcW w:w="7078" w:type="dxa"/>
          </w:tcPr>
          <w:p w14:paraId="166E0852" w14:textId="77777777" w:rsidR="008C58E6" w:rsidRDefault="008C58E6">
            <w:pPr>
              <w:rPr>
                <w:rFonts w:ascii="Arial" w:hAnsi="Arial" w:cs="Arial"/>
                <w:sz w:val="28"/>
                <w:szCs w:val="28"/>
              </w:rPr>
            </w:pPr>
            <w:r>
              <w:rPr>
                <w:rFonts w:ascii="Arial" w:hAnsi="Arial" w:cs="Arial"/>
                <w:sz w:val="28"/>
                <w:szCs w:val="28"/>
              </w:rPr>
              <w:t xml:space="preserve">Proficient in MS Office packages </w:t>
            </w:r>
          </w:p>
          <w:p w14:paraId="1641E21F" w14:textId="77777777" w:rsidR="008C58E6" w:rsidRDefault="008C58E6">
            <w:pPr>
              <w:rPr>
                <w:rFonts w:ascii="Arial" w:hAnsi="Arial" w:cs="Arial"/>
                <w:sz w:val="28"/>
                <w:szCs w:val="28"/>
              </w:rPr>
            </w:pPr>
          </w:p>
          <w:p w14:paraId="788C78CE" w14:textId="77777777" w:rsidR="008C58E6" w:rsidRDefault="008C58E6">
            <w:pPr>
              <w:rPr>
                <w:rFonts w:ascii="Arial" w:hAnsi="Arial" w:cs="Arial"/>
                <w:sz w:val="28"/>
                <w:szCs w:val="28"/>
              </w:rPr>
            </w:pPr>
            <w:r>
              <w:rPr>
                <w:rFonts w:ascii="Arial" w:hAnsi="Arial" w:cs="Arial"/>
                <w:sz w:val="28"/>
                <w:szCs w:val="28"/>
              </w:rPr>
              <w:t>Able to self-support administratively</w:t>
            </w:r>
          </w:p>
          <w:p w14:paraId="400363DB" w14:textId="77777777" w:rsidR="008C58E6" w:rsidRDefault="008C58E6">
            <w:pPr>
              <w:rPr>
                <w:rFonts w:ascii="Arial" w:hAnsi="Arial" w:cs="Arial"/>
                <w:sz w:val="28"/>
                <w:szCs w:val="28"/>
              </w:rPr>
            </w:pPr>
          </w:p>
          <w:p w14:paraId="5D1AAD7C" w14:textId="77777777" w:rsidR="008C58E6" w:rsidRDefault="008C58E6">
            <w:pPr>
              <w:rPr>
                <w:rFonts w:ascii="Arial" w:hAnsi="Arial" w:cs="Arial"/>
                <w:sz w:val="28"/>
                <w:szCs w:val="28"/>
              </w:rPr>
            </w:pPr>
            <w:r>
              <w:rPr>
                <w:rFonts w:ascii="Arial" w:hAnsi="Arial" w:cs="Arial"/>
                <w:sz w:val="28"/>
                <w:szCs w:val="28"/>
              </w:rPr>
              <w:t>Able to quickly learn new skills and processes</w:t>
            </w:r>
          </w:p>
        </w:tc>
      </w:tr>
      <w:tr w:rsidR="008C58E6" w14:paraId="39CF19E5" w14:textId="77777777" w:rsidTr="008C58E6">
        <w:tc>
          <w:tcPr>
            <w:tcW w:w="3662" w:type="dxa"/>
          </w:tcPr>
          <w:p w14:paraId="027294C8" w14:textId="77777777" w:rsidR="008C58E6" w:rsidRDefault="008C58E6">
            <w:pPr>
              <w:rPr>
                <w:rFonts w:ascii="Arial" w:hAnsi="Arial" w:cs="Arial"/>
                <w:sz w:val="28"/>
                <w:szCs w:val="28"/>
              </w:rPr>
            </w:pPr>
            <w:r>
              <w:rPr>
                <w:rFonts w:ascii="Arial" w:hAnsi="Arial" w:cs="Arial"/>
                <w:sz w:val="28"/>
                <w:szCs w:val="28"/>
              </w:rPr>
              <w:t>Personal Qualities</w:t>
            </w:r>
          </w:p>
        </w:tc>
        <w:tc>
          <w:tcPr>
            <w:tcW w:w="7078" w:type="dxa"/>
          </w:tcPr>
          <w:p w14:paraId="00C2759B" w14:textId="77777777" w:rsidR="008C58E6" w:rsidRDefault="008C58E6">
            <w:pPr>
              <w:rPr>
                <w:rFonts w:ascii="Arial" w:hAnsi="Arial" w:cs="Arial"/>
                <w:sz w:val="28"/>
                <w:szCs w:val="28"/>
              </w:rPr>
            </w:pPr>
            <w:r>
              <w:rPr>
                <w:rFonts w:ascii="Arial" w:hAnsi="Arial" w:cs="Arial"/>
                <w:sz w:val="28"/>
                <w:szCs w:val="28"/>
              </w:rPr>
              <w:t>Flexible approach and excellent interpersonal skills</w:t>
            </w:r>
          </w:p>
          <w:p w14:paraId="3F267096" w14:textId="77777777" w:rsidR="008C58E6" w:rsidRDefault="008C58E6">
            <w:pPr>
              <w:rPr>
                <w:rFonts w:ascii="Arial" w:hAnsi="Arial" w:cs="Arial"/>
                <w:sz w:val="28"/>
                <w:szCs w:val="28"/>
              </w:rPr>
            </w:pPr>
          </w:p>
          <w:p w14:paraId="40B9FA96" w14:textId="77777777" w:rsidR="008C58E6" w:rsidRDefault="008C58E6">
            <w:pPr>
              <w:rPr>
                <w:rFonts w:ascii="Arial" w:hAnsi="Arial" w:cs="Arial"/>
                <w:sz w:val="28"/>
                <w:szCs w:val="28"/>
              </w:rPr>
            </w:pPr>
            <w:r>
              <w:rPr>
                <w:rFonts w:ascii="Arial" w:hAnsi="Arial" w:cs="Arial"/>
                <w:sz w:val="28"/>
                <w:szCs w:val="28"/>
              </w:rPr>
              <w:t>Empathetic approach to supporting people with sight loss</w:t>
            </w:r>
          </w:p>
        </w:tc>
      </w:tr>
    </w:tbl>
    <w:p w14:paraId="59213205" w14:textId="77777777" w:rsidR="00366FCF" w:rsidRPr="00342329" w:rsidRDefault="00366FCF" w:rsidP="008B0009">
      <w:pPr>
        <w:rPr>
          <w:rFonts w:ascii="Arial" w:hAnsi="Arial" w:cs="Arial"/>
          <w:sz w:val="28"/>
          <w:szCs w:val="28"/>
        </w:rPr>
      </w:pPr>
    </w:p>
    <w:sectPr w:rsidR="00366FCF" w:rsidRPr="00342329" w:rsidSect="00C6234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A5A27"/>
    <w:multiLevelType w:val="hybridMultilevel"/>
    <w:tmpl w:val="2A16E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8CC5C44"/>
    <w:multiLevelType w:val="hybridMultilevel"/>
    <w:tmpl w:val="C9EC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A8575E"/>
    <w:multiLevelType w:val="hybridMultilevel"/>
    <w:tmpl w:val="E1B4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409B9"/>
    <w:multiLevelType w:val="hybridMultilevel"/>
    <w:tmpl w:val="3F14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02"/>
    <w:rsid w:val="0024578F"/>
    <w:rsid w:val="00247F56"/>
    <w:rsid w:val="002933A7"/>
    <w:rsid w:val="002A2689"/>
    <w:rsid w:val="002E6702"/>
    <w:rsid w:val="00342329"/>
    <w:rsid w:val="00366FCF"/>
    <w:rsid w:val="004C174F"/>
    <w:rsid w:val="00512411"/>
    <w:rsid w:val="005A71B1"/>
    <w:rsid w:val="00681D1C"/>
    <w:rsid w:val="006C30AF"/>
    <w:rsid w:val="006F2C3F"/>
    <w:rsid w:val="00883D2D"/>
    <w:rsid w:val="008872D0"/>
    <w:rsid w:val="008B0009"/>
    <w:rsid w:val="008C58E6"/>
    <w:rsid w:val="009F3E5E"/>
    <w:rsid w:val="00A01499"/>
    <w:rsid w:val="00AA62B6"/>
    <w:rsid w:val="00AF6220"/>
    <w:rsid w:val="00B679CC"/>
    <w:rsid w:val="00BF4EDF"/>
    <w:rsid w:val="00C6234F"/>
    <w:rsid w:val="00C97AA8"/>
    <w:rsid w:val="00CC5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6C25"/>
  <w15:docId w15:val="{5B10B737-8F71-4095-9951-31E8CA8A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29"/>
    <w:pPr>
      <w:ind w:left="720"/>
      <w:contextualSpacing/>
    </w:pPr>
  </w:style>
  <w:style w:type="table" w:styleId="TableGrid">
    <w:name w:val="Table Grid"/>
    <w:basedOn w:val="TableNormal"/>
    <w:uiPriority w:val="59"/>
    <w:rsid w:val="00366F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1923">
      <w:bodyDiv w:val="1"/>
      <w:marLeft w:val="0"/>
      <w:marRight w:val="0"/>
      <w:marTop w:val="0"/>
      <w:marBottom w:val="0"/>
      <w:divBdr>
        <w:top w:val="none" w:sz="0" w:space="0" w:color="auto"/>
        <w:left w:val="none" w:sz="0" w:space="0" w:color="auto"/>
        <w:bottom w:val="none" w:sz="0" w:space="0" w:color="auto"/>
        <w:right w:val="none" w:sz="0" w:space="0" w:color="auto"/>
      </w:divBdr>
    </w:div>
    <w:div w:id="483202334">
      <w:bodyDiv w:val="1"/>
      <w:marLeft w:val="0"/>
      <w:marRight w:val="0"/>
      <w:marTop w:val="0"/>
      <w:marBottom w:val="0"/>
      <w:divBdr>
        <w:top w:val="none" w:sz="0" w:space="0" w:color="auto"/>
        <w:left w:val="none" w:sz="0" w:space="0" w:color="auto"/>
        <w:bottom w:val="none" w:sz="0" w:space="0" w:color="auto"/>
        <w:right w:val="none" w:sz="0" w:space="0" w:color="auto"/>
      </w:divBdr>
    </w:div>
    <w:div w:id="1217550380">
      <w:bodyDiv w:val="1"/>
      <w:marLeft w:val="0"/>
      <w:marRight w:val="0"/>
      <w:marTop w:val="0"/>
      <w:marBottom w:val="0"/>
      <w:divBdr>
        <w:top w:val="none" w:sz="0" w:space="0" w:color="auto"/>
        <w:left w:val="none" w:sz="0" w:space="0" w:color="auto"/>
        <w:bottom w:val="none" w:sz="0" w:space="0" w:color="auto"/>
        <w:right w:val="none" w:sz="0" w:space="0" w:color="auto"/>
      </w:divBdr>
    </w:div>
    <w:div w:id="205268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Sight</dc:creator>
  <cp:lastModifiedBy>My Sight</cp:lastModifiedBy>
  <cp:revision>2</cp:revision>
  <cp:lastPrinted>2022-02-16T15:22:00Z</cp:lastPrinted>
  <dcterms:created xsi:type="dcterms:W3CDTF">2022-03-18T12:52:00Z</dcterms:created>
  <dcterms:modified xsi:type="dcterms:W3CDTF">2022-03-18T12:52:00Z</dcterms:modified>
</cp:coreProperties>
</file>